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FA" w:rsidRDefault="00750E2D" w:rsidP="001E5A9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跨機關服務通報機關:</w:t>
      </w:r>
    </w:p>
    <w:p w:rsidR="00750E2D" w:rsidRPr="006F4099" w:rsidRDefault="00750E2D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稅務局</w:t>
      </w:r>
      <w:r w:rsidR="00417381" w:rsidRPr="006F4099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6F4099" w:rsidRPr="006F4099">
        <w:rPr>
          <w:rFonts w:ascii="標楷體" w:eastAsia="標楷體" w:hAnsi="標楷體" w:hint="eastAsia"/>
          <w:sz w:val="28"/>
          <w:szCs w:val="28"/>
        </w:rPr>
        <w:t>變更繳款書(稅單)投遞地址、姓名變更、身分證統一編號變更</w:t>
      </w:r>
    </w:p>
    <w:p w:rsidR="00750E2D" w:rsidRDefault="00417381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中華郵政公司雲林郵局:</w:t>
      </w:r>
      <w:r w:rsidRPr="00417381">
        <w:rPr>
          <w:rFonts w:hint="eastAsia"/>
        </w:rPr>
        <w:t xml:space="preserve"> </w:t>
      </w:r>
      <w:r w:rsidRPr="00417381">
        <w:rPr>
          <w:rFonts w:ascii="標楷體" w:eastAsia="標楷體" w:hAnsi="標楷體" w:hint="eastAsia"/>
          <w:sz w:val="28"/>
          <w:szCs w:val="28"/>
        </w:rPr>
        <w:t>辦理郵件地址改投、</w:t>
      </w:r>
      <w:proofErr w:type="gramStart"/>
      <w:r w:rsidRPr="00417381">
        <w:rPr>
          <w:rFonts w:ascii="標楷體" w:eastAsia="標楷體" w:hAnsi="標楷體" w:hint="eastAsia"/>
          <w:sz w:val="28"/>
          <w:szCs w:val="28"/>
        </w:rPr>
        <w:t>改寄之</w:t>
      </w:r>
      <w:proofErr w:type="gramEnd"/>
      <w:r w:rsidRPr="00417381">
        <w:rPr>
          <w:rFonts w:ascii="標楷體" w:eastAsia="標楷體" w:hAnsi="標楷體" w:hint="eastAsia"/>
          <w:sz w:val="28"/>
          <w:szCs w:val="28"/>
        </w:rPr>
        <w:t>申請、手機掃描QR Code</w:t>
      </w:r>
      <w:proofErr w:type="gramStart"/>
      <w:r w:rsidRPr="00417381">
        <w:rPr>
          <w:rFonts w:ascii="標楷體" w:eastAsia="標楷體" w:hAnsi="標楷體" w:hint="eastAsia"/>
          <w:sz w:val="28"/>
          <w:szCs w:val="28"/>
        </w:rPr>
        <w:t>線上申辦</w:t>
      </w:r>
      <w:proofErr w:type="gramEnd"/>
      <w:r w:rsidRPr="00417381">
        <w:rPr>
          <w:rFonts w:ascii="標楷體" w:eastAsia="標楷體" w:hAnsi="標楷體" w:hint="eastAsia"/>
          <w:sz w:val="28"/>
          <w:szCs w:val="28"/>
        </w:rPr>
        <w:t>。</w:t>
      </w:r>
    </w:p>
    <w:p w:rsidR="00750E2D" w:rsidRPr="006F4099" w:rsidRDefault="00750E2D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監理機關</w:t>
      </w:r>
      <w:r w:rsidR="00417381" w:rsidRPr="006F4099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C2381F" w:rsidRPr="00C2381F">
        <w:rPr>
          <w:rFonts w:ascii="標楷體" w:eastAsia="標楷體" w:hAnsi="標楷體" w:hint="eastAsia"/>
          <w:sz w:val="28"/>
          <w:szCs w:val="28"/>
        </w:rPr>
        <w:t>使用牌</w:t>
      </w:r>
      <w:r w:rsidR="00C2381F">
        <w:rPr>
          <w:rFonts w:ascii="標楷體" w:eastAsia="標楷體" w:hAnsi="標楷體" w:hint="eastAsia"/>
          <w:sz w:val="28"/>
          <w:szCs w:val="28"/>
        </w:rPr>
        <w:t>照</w:t>
      </w:r>
      <w:r w:rsidR="00C2381F" w:rsidRPr="00C2381F">
        <w:rPr>
          <w:rFonts w:ascii="標楷體" w:eastAsia="標楷體" w:hAnsi="標楷體" w:hint="eastAsia"/>
          <w:sz w:val="28"/>
          <w:szCs w:val="28"/>
        </w:rPr>
        <w:t>、行照地址變更</w:t>
      </w:r>
    </w:p>
    <w:p w:rsidR="00750E2D" w:rsidRDefault="00750E2D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健保局(健保卡)</w:t>
      </w:r>
      <w:r w:rsidR="00417381" w:rsidRPr="006F4099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17381">
        <w:rPr>
          <w:rFonts w:ascii="標楷體" w:eastAsia="標楷體" w:hAnsi="標楷體" w:hint="eastAsia"/>
          <w:sz w:val="28"/>
          <w:szCs w:val="28"/>
        </w:rPr>
        <w:t>新生兒初領、更改姓名</w:t>
      </w:r>
      <w:r w:rsidR="00DA30FE">
        <w:rPr>
          <w:rFonts w:ascii="標楷體" w:eastAsia="標楷體" w:hAnsi="標楷體" w:hint="eastAsia"/>
          <w:sz w:val="28"/>
          <w:szCs w:val="28"/>
        </w:rPr>
        <w:t>換領</w:t>
      </w:r>
      <w:r w:rsidR="00417381">
        <w:rPr>
          <w:rFonts w:ascii="標楷體" w:eastAsia="標楷體" w:hAnsi="標楷體" w:hint="eastAsia"/>
          <w:sz w:val="28"/>
          <w:szCs w:val="28"/>
        </w:rPr>
        <w:t>、變更</w:t>
      </w:r>
      <w:r w:rsidR="00DA30FE">
        <w:rPr>
          <w:rFonts w:ascii="標楷體" w:eastAsia="標楷體" w:hAnsi="標楷體" w:hint="eastAsia"/>
          <w:sz w:val="28"/>
          <w:szCs w:val="28"/>
        </w:rPr>
        <w:t>身分證統一編號換領、身分證遺失連同健保卡遺失補領</w:t>
      </w:r>
    </w:p>
    <w:p w:rsidR="00750E2D" w:rsidRDefault="00750E2D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自來水公司</w:t>
      </w:r>
      <w:r w:rsidR="00417381" w:rsidRPr="006F4099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6D0D7F">
        <w:rPr>
          <w:rFonts w:ascii="標楷體" w:eastAsia="標楷體" w:hAnsi="標楷體" w:hint="eastAsia"/>
          <w:sz w:val="28"/>
          <w:szCs w:val="28"/>
        </w:rPr>
        <w:t>變更戶籍地址</w:t>
      </w:r>
    </w:p>
    <w:p w:rsidR="00750E2D" w:rsidRDefault="00750E2D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台灣電力公司</w:t>
      </w:r>
      <w:r w:rsidR="00417381" w:rsidRPr="006F4099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6D0D7F" w:rsidRPr="006D0D7F">
        <w:rPr>
          <w:rFonts w:ascii="標楷體" w:eastAsia="標楷體" w:hAnsi="標楷體" w:hint="eastAsia"/>
          <w:sz w:val="28"/>
          <w:szCs w:val="28"/>
        </w:rPr>
        <w:t xml:space="preserve"> </w:t>
      </w:r>
      <w:r w:rsidR="006D0D7F">
        <w:rPr>
          <w:rFonts w:ascii="標楷體" w:eastAsia="標楷體" w:hAnsi="標楷體" w:hint="eastAsia"/>
          <w:sz w:val="28"/>
          <w:szCs w:val="28"/>
        </w:rPr>
        <w:t>變更戶籍地址</w:t>
      </w:r>
    </w:p>
    <w:p w:rsidR="00F33F74" w:rsidRPr="006F4099" w:rsidRDefault="00F33F74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地政機關:</w:t>
      </w:r>
      <w:r w:rsidR="00C2381F" w:rsidRPr="00C2381F">
        <w:rPr>
          <w:rFonts w:ascii="標楷體" w:eastAsia="標楷體" w:hAnsi="標楷體" w:hint="eastAsia"/>
          <w:sz w:val="28"/>
          <w:szCs w:val="28"/>
        </w:rPr>
        <w:t xml:space="preserve"> 地址變更</w:t>
      </w:r>
    </w:p>
    <w:p w:rsidR="00417381" w:rsidRPr="00417381" w:rsidRDefault="009A2C7E" w:rsidP="006D0D7F">
      <w:pPr>
        <w:pStyle w:val="ab"/>
        <w:widowControl/>
        <w:numPr>
          <w:ilvl w:val="0"/>
          <w:numId w:val="3"/>
        </w:numPr>
        <w:spacing w:before="0" w:beforeAutospacing="0" w:line="400" w:lineRule="exact"/>
        <w:ind w:leftChars="0" w:left="357" w:hanging="357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6F4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雲林區漁會</w:t>
      </w:r>
      <w:r w:rsidR="00417381" w:rsidRPr="006F4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:</w:t>
      </w:r>
      <w:r w:rsidR="00417381" w:rsidRPr="00417381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7381" w:rsidRPr="0071240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戶籍地址異動、姓名變更、身分證統一編號變更。</w:t>
      </w:r>
    </w:p>
    <w:p w:rsidR="00417381" w:rsidRPr="00417381" w:rsidRDefault="00417381" w:rsidP="006D0D7F">
      <w:pPr>
        <w:pStyle w:val="ab"/>
        <w:widowControl/>
        <w:numPr>
          <w:ilvl w:val="0"/>
          <w:numId w:val="3"/>
        </w:numPr>
        <w:spacing w:before="0" w:beforeAutospacing="0" w:line="400" w:lineRule="exact"/>
        <w:ind w:leftChars="0" w:left="357" w:hanging="357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6F4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雲林縣政府農業處漁業科:</w:t>
      </w:r>
      <w:r w:rsidRPr="0041738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r w:rsidRPr="0071240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漁業執照、漁船船員手冊、陸上魚</w:t>
      </w:r>
      <w:proofErr w:type="gramStart"/>
      <w:r w:rsidRPr="0071240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塭</w:t>
      </w:r>
      <w:proofErr w:type="gramEnd"/>
      <w:r w:rsidRPr="0071240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養殖漁業登記證、漁會會員資料異動：戶籍地址異動、姓名變更、身分證統一編號變更。</w:t>
      </w:r>
    </w:p>
    <w:p w:rsidR="00417381" w:rsidRDefault="00417381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佳聯有線電視公司:</w:t>
      </w:r>
      <w:r w:rsidRPr="00417381">
        <w:rPr>
          <w:rFonts w:hint="eastAsia"/>
        </w:rPr>
        <w:t xml:space="preserve"> </w:t>
      </w:r>
      <w:r w:rsidRPr="00417381">
        <w:rPr>
          <w:rFonts w:ascii="標楷體" w:eastAsia="標楷體" w:hAnsi="標楷體" w:hint="eastAsia"/>
          <w:sz w:val="28"/>
          <w:szCs w:val="28"/>
        </w:rPr>
        <w:t>收視用戶地址變更之申請。</w:t>
      </w:r>
    </w:p>
    <w:p w:rsidR="00417381" w:rsidRPr="00750E2D" w:rsidRDefault="00417381" w:rsidP="00750E2D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F4099">
        <w:rPr>
          <w:rFonts w:ascii="標楷體" w:eastAsia="標楷體" w:hAnsi="標楷體" w:hint="eastAsia"/>
          <w:color w:val="FF0000"/>
          <w:sz w:val="28"/>
          <w:szCs w:val="28"/>
        </w:rPr>
        <w:t>北港有線電視公司:</w:t>
      </w:r>
      <w:r w:rsidRPr="00417381">
        <w:rPr>
          <w:rFonts w:hint="eastAsia"/>
        </w:rPr>
        <w:t xml:space="preserve"> </w:t>
      </w:r>
      <w:r w:rsidRPr="00417381">
        <w:rPr>
          <w:rFonts w:ascii="標楷體" w:eastAsia="標楷體" w:hAnsi="標楷體" w:hint="eastAsia"/>
          <w:sz w:val="28"/>
          <w:szCs w:val="28"/>
        </w:rPr>
        <w:t>收視用戶地址變更之申請。</w:t>
      </w:r>
    </w:p>
    <w:sectPr w:rsidR="00417381" w:rsidRPr="00750E2D" w:rsidSect="00FE2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A2" w:rsidRDefault="00FE6BA2" w:rsidP="00D27B34">
      <w:pPr>
        <w:spacing w:before="0" w:line="240" w:lineRule="auto"/>
      </w:pPr>
      <w:r>
        <w:separator/>
      </w:r>
    </w:p>
  </w:endnote>
  <w:endnote w:type="continuationSeparator" w:id="0">
    <w:p w:rsidR="00FE6BA2" w:rsidRDefault="00FE6BA2" w:rsidP="00D2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A2" w:rsidRDefault="00FE6BA2" w:rsidP="00D27B34">
      <w:pPr>
        <w:spacing w:before="0" w:line="240" w:lineRule="auto"/>
      </w:pPr>
      <w:r>
        <w:separator/>
      </w:r>
    </w:p>
  </w:footnote>
  <w:footnote w:type="continuationSeparator" w:id="0">
    <w:p w:rsidR="00FE6BA2" w:rsidRDefault="00FE6BA2" w:rsidP="00D2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62"/>
    <w:multiLevelType w:val="multilevel"/>
    <w:tmpl w:val="754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544EA"/>
    <w:multiLevelType w:val="hybridMultilevel"/>
    <w:tmpl w:val="E222B8E8"/>
    <w:lvl w:ilvl="0" w:tplc="3A5C49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CC7"/>
    <w:rsid w:val="000331EB"/>
    <w:rsid w:val="00061AEC"/>
    <w:rsid w:val="00082EB9"/>
    <w:rsid w:val="001C2488"/>
    <w:rsid w:val="001E5A9A"/>
    <w:rsid w:val="00214037"/>
    <w:rsid w:val="002C4ECE"/>
    <w:rsid w:val="003B209C"/>
    <w:rsid w:val="00413498"/>
    <w:rsid w:val="00417381"/>
    <w:rsid w:val="00452901"/>
    <w:rsid w:val="00476CCB"/>
    <w:rsid w:val="004D3D6A"/>
    <w:rsid w:val="00541338"/>
    <w:rsid w:val="005760C2"/>
    <w:rsid w:val="00587546"/>
    <w:rsid w:val="0059418D"/>
    <w:rsid w:val="005A6090"/>
    <w:rsid w:val="00645450"/>
    <w:rsid w:val="00652553"/>
    <w:rsid w:val="006B306F"/>
    <w:rsid w:val="006D0D7F"/>
    <w:rsid w:val="006D6E21"/>
    <w:rsid w:val="006F4099"/>
    <w:rsid w:val="007363BC"/>
    <w:rsid w:val="007470A3"/>
    <w:rsid w:val="00750E2D"/>
    <w:rsid w:val="00767FB4"/>
    <w:rsid w:val="007C03E0"/>
    <w:rsid w:val="007D57DF"/>
    <w:rsid w:val="008368DE"/>
    <w:rsid w:val="009A2C7E"/>
    <w:rsid w:val="009B27A7"/>
    <w:rsid w:val="009E2CC7"/>
    <w:rsid w:val="009E7777"/>
    <w:rsid w:val="00A636EB"/>
    <w:rsid w:val="00BA3482"/>
    <w:rsid w:val="00C139CE"/>
    <w:rsid w:val="00C2381F"/>
    <w:rsid w:val="00C85351"/>
    <w:rsid w:val="00C959FA"/>
    <w:rsid w:val="00CF767E"/>
    <w:rsid w:val="00D27B34"/>
    <w:rsid w:val="00D82984"/>
    <w:rsid w:val="00DA30FE"/>
    <w:rsid w:val="00E74A8B"/>
    <w:rsid w:val="00F33F74"/>
    <w:rsid w:val="00F66D4C"/>
    <w:rsid w:val="00F81F0D"/>
    <w:rsid w:val="00FB0DCB"/>
    <w:rsid w:val="00FE21DA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7B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7B34"/>
    <w:rPr>
      <w:sz w:val="20"/>
      <w:szCs w:val="20"/>
    </w:rPr>
  </w:style>
  <w:style w:type="character" w:styleId="a9">
    <w:name w:val="Hyperlink"/>
    <w:basedOn w:val="a0"/>
    <w:uiPriority w:val="99"/>
    <w:unhideWhenUsed/>
    <w:rsid w:val="007D57D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A6090"/>
    <w:rPr>
      <w:b/>
      <w:bCs/>
    </w:rPr>
  </w:style>
  <w:style w:type="paragraph" w:styleId="Web">
    <w:name w:val="Normal (Web)"/>
    <w:basedOn w:val="a"/>
    <w:uiPriority w:val="99"/>
    <w:semiHidden/>
    <w:unhideWhenUsed/>
    <w:rsid w:val="005A6090"/>
    <w:pPr>
      <w:widowControl/>
      <w:spacing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750E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2017-10-25T07:46:00Z</dcterms:created>
  <dcterms:modified xsi:type="dcterms:W3CDTF">2017-10-25T08:30:00Z</dcterms:modified>
</cp:coreProperties>
</file>